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195DC" w14:textId="77777777" w:rsidR="00D65781" w:rsidRDefault="00876EC0" w:rsidP="00D65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8F187D" w:rsidRPr="0085548C">
        <w:rPr>
          <w:rFonts w:ascii="Times New Roman" w:hAnsi="Times New Roman" w:cs="Times New Roman"/>
          <w:b/>
          <w:sz w:val="28"/>
          <w:szCs w:val="28"/>
        </w:rPr>
        <w:t xml:space="preserve"> занятия </w:t>
      </w:r>
    </w:p>
    <w:p w14:paraId="0E76A2B9" w14:textId="77777777" w:rsidR="00D65781" w:rsidRDefault="008F187D" w:rsidP="00D65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48C">
        <w:rPr>
          <w:rFonts w:ascii="Times New Roman" w:hAnsi="Times New Roman" w:cs="Times New Roman"/>
          <w:b/>
          <w:sz w:val="28"/>
          <w:szCs w:val="28"/>
        </w:rPr>
        <w:t>«</w:t>
      </w:r>
      <w:r w:rsidR="00D65781">
        <w:rPr>
          <w:rFonts w:ascii="Times New Roman" w:hAnsi="Times New Roman" w:cs="Times New Roman"/>
          <w:b/>
          <w:sz w:val="28"/>
          <w:szCs w:val="28"/>
        </w:rPr>
        <w:t>Мозаичная аппликация. Выполнение работы в технике геометрической мозаики</w:t>
      </w:r>
      <w:r w:rsidRPr="0085548C">
        <w:rPr>
          <w:rFonts w:ascii="Times New Roman" w:hAnsi="Times New Roman" w:cs="Times New Roman"/>
          <w:b/>
          <w:sz w:val="28"/>
          <w:szCs w:val="28"/>
        </w:rPr>
        <w:t>»</w:t>
      </w:r>
      <w:r w:rsidR="00522F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CDE5684" w14:textId="6CC46BD4" w:rsidR="000F1729" w:rsidRDefault="00522F92" w:rsidP="00D657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объединении «</w:t>
      </w:r>
      <w:r w:rsidR="00D65781">
        <w:rPr>
          <w:rFonts w:ascii="Times New Roman" w:hAnsi="Times New Roman" w:cs="Times New Roman"/>
          <w:b/>
          <w:sz w:val="28"/>
          <w:szCs w:val="28"/>
        </w:rPr>
        <w:t>Чудо-Мастерская</w:t>
      </w:r>
      <w:r w:rsidR="005130AD">
        <w:rPr>
          <w:rFonts w:ascii="Times New Roman" w:hAnsi="Times New Roman" w:cs="Times New Roman"/>
          <w:b/>
          <w:sz w:val="28"/>
          <w:szCs w:val="28"/>
        </w:rPr>
        <w:t>»</w:t>
      </w:r>
    </w:p>
    <w:p w14:paraId="050E1D2A" w14:textId="2223E7F9" w:rsidR="005130AD" w:rsidRPr="0085548C" w:rsidRDefault="00D65781" w:rsidP="005130A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 Боброва О</w:t>
      </w:r>
      <w:r w:rsidR="004F0284">
        <w:rPr>
          <w:rFonts w:ascii="Times New Roman" w:hAnsi="Times New Roman" w:cs="Times New Roman"/>
          <w:b/>
          <w:sz w:val="28"/>
          <w:szCs w:val="28"/>
        </w:rPr>
        <w:t xml:space="preserve">льга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F0284">
        <w:rPr>
          <w:rFonts w:ascii="Times New Roman" w:hAnsi="Times New Roman" w:cs="Times New Roman"/>
          <w:b/>
          <w:sz w:val="28"/>
          <w:szCs w:val="28"/>
        </w:rPr>
        <w:t>вгеньевна</w:t>
      </w:r>
    </w:p>
    <w:tbl>
      <w:tblPr>
        <w:tblStyle w:val="a3"/>
        <w:tblW w:w="15588" w:type="dxa"/>
        <w:tblInd w:w="-567" w:type="dxa"/>
        <w:tblLook w:val="04A0" w:firstRow="1" w:lastRow="0" w:firstColumn="1" w:lastColumn="0" w:noHBand="0" w:noVBand="1"/>
      </w:tblPr>
      <w:tblGrid>
        <w:gridCol w:w="3762"/>
        <w:gridCol w:w="11826"/>
      </w:tblGrid>
      <w:tr w:rsidR="000F1729" w:rsidRPr="0085548C" w14:paraId="7D8CE4A4" w14:textId="77777777" w:rsidTr="00AC07A5">
        <w:trPr>
          <w:trHeight w:val="257"/>
        </w:trPr>
        <w:tc>
          <w:tcPr>
            <w:tcW w:w="3762" w:type="dxa"/>
          </w:tcPr>
          <w:p w14:paraId="18A9CF16" w14:textId="2BFAF023" w:rsidR="000F1729" w:rsidRPr="0085548C" w:rsidRDefault="008F187D" w:rsidP="008F187D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1826" w:type="dxa"/>
          </w:tcPr>
          <w:p w14:paraId="457A3D42" w14:textId="74B9278D" w:rsidR="000F1729" w:rsidRPr="0085548C" w:rsidRDefault="00D65781" w:rsidP="00E95358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0F1729" w:rsidRPr="0085548C" w14:paraId="08E1CFAD" w14:textId="77777777" w:rsidTr="00AC07A5">
        <w:trPr>
          <w:trHeight w:val="257"/>
        </w:trPr>
        <w:tc>
          <w:tcPr>
            <w:tcW w:w="3762" w:type="dxa"/>
          </w:tcPr>
          <w:p w14:paraId="212C555A" w14:textId="3FE1FCB7" w:rsidR="000F1729" w:rsidRPr="0085548C" w:rsidRDefault="008F187D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1826" w:type="dxa"/>
          </w:tcPr>
          <w:p w14:paraId="3CD31538" w14:textId="7E2F34BF" w:rsidR="000F1729" w:rsidRPr="0085548C" w:rsidRDefault="00D65781" w:rsidP="00E95358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F1729" w:rsidRPr="0085548C" w14:paraId="75FB758B" w14:textId="77777777" w:rsidTr="00AC07A5">
        <w:trPr>
          <w:trHeight w:val="257"/>
        </w:trPr>
        <w:tc>
          <w:tcPr>
            <w:tcW w:w="3762" w:type="dxa"/>
          </w:tcPr>
          <w:p w14:paraId="59E8DA84" w14:textId="221612EF" w:rsidR="000F1729" w:rsidRPr="0085548C" w:rsidRDefault="000F1729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  <w:r w:rsidR="008F187D"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1826" w:type="dxa"/>
          </w:tcPr>
          <w:p w14:paraId="5513DC68" w14:textId="1B27E8E1" w:rsidR="000F1729" w:rsidRPr="0085548C" w:rsidRDefault="00D65781" w:rsidP="004F0284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65781">
              <w:rPr>
                <w:rFonts w:ascii="Times New Roman" w:hAnsi="Times New Roman" w:cs="Times New Roman"/>
                <w:sz w:val="28"/>
                <w:szCs w:val="28"/>
              </w:rPr>
              <w:t>Выполнение работы в технике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A1244">
              <w:rPr>
                <w:rFonts w:ascii="Times New Roman" w:hAnsi="Times New Roman" w:cs="Times New Roman"/>
                <w:sz w:val="28"/>
                <w:szCs w:val="28"/>
              </w:rPr>
              <w:t>геометрической мозаики</w:t>
            </w:r>
            <w:r w:rsidR="003850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F0284">
              <w:rPr>
                <w:rFonts w:ascii="Times New Roman" w:hAnsi="Times New Roman" w:cs="Times New Roman"/>
                <w:sz w:val="28"/>
                <w:szCs w:val="28"/>
              </w:rPr>
              <w:t>Паровозик.</w:t>
            </w:r>
            <w:bookmarkStart w:id="0" w:name="_GoBack"/>
            <w:bookmarkEnd w:id="0"/>
          </w:p>
        </w:tc>
      </w:tr>
      <w:tr w:rsidR="009C40DB" w:rsidRPr="0085548C" w14:paraId="1A132836" w14:textId="77777777" w:rsidTr="00AC07A5">
        <w:trPr>
          <w:trHeight w:val="257"/>
        </w:trPr>
        <w:tc>
          <w:tcPr>
            <w:tcW w:w="3762" w:type="dxa"/>
          </w:tcPr>
          <w:p w14:paraId="3723784E" w14:textId="60A93A30" w:rsidR="009C40DB" w:rsidRPr="0085548C" w:rsidRDefault="009C40DB" w:rsidP="00E95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</w:p>
        </w:tc>
        <w:tc>
          <w:tcPr>
            <w:tcW w:w="11826" w:type="dxa"/>
            <w:vAlign w:val="center"/>
          </w:tcPr>
          <w:p w14:paraId="66CB2339" w14:textId="7874A269" w:rsidR="009C40DB" w:rsidRPr="00D65781" w:rsidRDefault="00C44CFC" w:rsidP="0038502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</w:t>
            </w:r>
            <w:r w:rsidRPr="00D65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здание условий для</w:t>
            </w:r>
            <w:r w:rsidR="003850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получения знаний о геометрических фигурах</w:t>
            </w:r>
            <w:r w:rsidRPr="00D65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38502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</w:t>
            </w:r>
            <w:r w:rsidRPr="00D65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умения составлять из геометрических фигур различные изображения</w:t>
            </w:r>
          </w:p>
        </w:tc>
      </w:tr>
      <w:tr w:rsidR="000F1729" w:rsidRPr="0085548C" w14:paraId="428F71AC" w14:textId="77777777" w:rsidTr="00AC07A5">
        <w:trPr>
          <w:trHeight w:val="1818"/>
        </w:trPr>
        <w:tc>
          <w:tcPr>
            <w:tcW w:w="3762" w:type="dxa"/>
          </w:tcPr>
          <w:p w14:paraId="352A2A2E" w14:textId="6A8D6B39" w:rsidR="000F1729" w:rsidRPr="0085548C" w:rsidRDefault="009C40DB" w:rsidP="00AF0F3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</w:t>
            </w:r>
            <w:r w:rsidR="000F1729"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187D"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11826" w:type="dxa"/>
          </w:tcPr>
          <w:p w14:paraId="3B4D78AF" w14:textId="77777777" w:rsidR="00C44CFC" w:rsidRPr="00C44CFC" w:rsidRDefault="008F187D" w:rsidP="00C44CFC">
            <w:pPr>
              <w:shd w:val="clear" w:color="auto" w:fill="FFFFFF"/>
              <w:spacing w:before="100" w:beforeAutospacing="1"/>
              <w:ind w:left="0" w:firstLine="0"/>
              <w:rPr>
                <w:rFonts w:ascii="Calibri" w:eastAsia="Times New Roman" w:hAnsi="Calibri" w:cs="Calibri"/>
                <w:color w:val="000000"/>
              </w:rPr>
            </w:pPr>
            <w:r w:rsidRPr="008554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Образовательные</w:t>
            </w:r>
            <w:r w:rsidR="004E682F" w:rsidRPr="008554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:</w:t>
            </w:r>
            <w:r w:rsidR="004E682F" w:rsidRPr="0085548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0C04991D" w14:textId="1A71D3DE" w:rsidR="00C44CFC" w:rsidRPr="00C44CFC" w:rsidRDefault="00CA1244" w:rsidP="00385027">
            <w:pPr>
              <w:pStyle w:val="a4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470" w:hanging="357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44CFC" w:rsidRPr="00C4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пособствовать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получению и </w:t>
            </w:r>
            <w:r w:rsidR="00C44CFC" w:rsidRPr="00C4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закреплению знаний о геометрических фигурах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379C017" w14:textId="53388B86" w:rsidR="00706FDE" w:rsidRDefault="0085548C" w:rsidP="00C44CFC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4C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Развивающие</w:t>
            </w:r>
            <w:r w:rsidRPr="00C44CF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C44C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F6BB92" w14:textId="73F48CB0" w:rsidR="00876EC0" w:rsidRPr="00C44CFC" w:rsidRDefault="00CA1244" w:rsidP="00385027">
            <w:pPr>
              <w:pStyle w:val="a4"/>
              <w:numPr>
                <w:ilvl w:val="0"/>
                <w:numId w:val="31"/>
              </w:numPr>
              <w:shd w:val="clear" w:color="auto" w:fill="FFFFFF"/>
              <w:spacing w:line="240" w:lineRule="auto"/>
              <w:ind w:left="470" w:hanging="357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44CFC" w:rsidRPr="00C4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одействовать развитию умения планировать свою работу, сообразительности, логического мышления, внимания, воображения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06DCF95E" w14:textId="77777777" w:rsidR="00C44CFC" w:rsidRDefault="008F187D" w:rsidP="00C44CFC">
            <w:pPr>
              <w:spacing w:line="276" w:lineRule="auto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Воспитывающие</w:t>
            </w:r>
            <w:r w:rsidR="004E682F" w:rsidRPr="0085548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14:paraId="40CAE3BC" w14:textId="57C507DE" w:rsidR="00C44CFC" w:rsidRPr="00C44CFC" w:rsidRDefault="00CA1244" w:rsidP="00385027">
            <w:pPr>
              <w:pStyle w:val="a4"/>
              <w:numPr>
                <w:ilvl w:val="0"/>
                <w:numId w:val="31"/>
              </w:numPr>
              <w:spacing w:line="240" w:lineRule="auto"/>
              <w:ind w:left="470" w:hanging="357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C44CFC" w:rsidRPr="00C44C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пособствовать воспитанию аккуратности, культуре труда, самостоятельности при выполнении работы</w:t>
            </w:r>
          </w:p>
        </w:tc>
      </w:tr>
      <w:tr w:rsidR="000F1729" w:rsidRPr="0085548C" w14:paraId="0BFB1644" w14:textId="77777777" w:rsidTr="00AC07A5">
        <w:trPr>
          <w:trHeight w:val="257"/>
        </w:trPr>
        <w:tc>
          <w:tcPr>
            <w:tcW w:w="3762" w:type="dxa"/>
          </w:tcPr>
          <w:p w14:paraId="1408AD2D" w14:textId="587822E9" w:rsidR="000F1729" w:rsidRPr="0085548C" w:rsidRDefault="008F187D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Технологические методы</w:t>
            </w:r>
          </w:p>
        </w:tc>
        <w:tc>
          <w:tcPr>
            <w:tcW w:w="11826" w:type="dxa"/>
          </w:tcPr>
          <w:p w14:paraId="20D78DB1" w14:textId="631BC40A" w:rsidR="00385027" w:rsidRDefault="00385027" w:rsidP="00385027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 основан на: </w:t>
            </w:r>
          </w:p>
          <w:p w14:paraId="3B3CABAB" w14:textId="77777777" w:rsidR="00385027" w:rsidRDefault="00385027" w:rsidP="00385027">
            <w:pPr>
              <w:pStyle w:val="a4"/>
              <w:numPr>
                <w:ilvl w:val="0"/>
                <w:numId w:val="31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hAnsi="Times New Roman" w:cs="Times New Roman"/>
                <w:sz w:val="28"/>
                <w:szCs w:val="28"/>
              </w:rPr>
              <w:t>анализе изображения с вычленением отдельных элементов в виде геометрических фигур;</w:t>
            </w:r>
          </w:p>
          <w:p w14:paraId="0FF1A7D1" w14:textId="6F732ACA" w:rsidR="00385027" w:rsidRDefault="00385027" w:rsidP="00385027">
            <w:pPr>
              <w:pStyle w:val="a4"/>
              <w:numPr>
                <w:ilvl w:val="0"/>
                <w:numId w:val="31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hAnsi="Times New Roman" w:cs="Times New Roman"/>
                <w:sz w:val="28"/>
                <w:szCs w:val="28"/>
              </w:rPr>
              <w:t>разнообразных приемах вырезания</w:t>
            </w:r>
            <w:r w:rsidR="00256EEA">
              <w:rPr>
                <w:rFonts w:ascii="Times New Roman" w:hAnsi="Times New Roman" w:cs="Times New Roman"/>
                <w:sz w:val="28"/>
                <w:szCs w:val="28"/>
              </w:rPr>
              <w:t>, в частности силуэтное</w:t>
            </w:r>
            <w:r w:rsidRPr="0038502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2BE85B16" w14:textId="06891D53" w:rsidR="000F1729" w:rsidRPr="00385027" w:rsidRDefault="00385027" w:rsidP="00385027">
            <w:pPr>
              <w:pStyle w:val="a4"/>
              <w:numPr>
                <w:ilvl w:val="0"/>
                <w:numId w:val="31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385027">
              <w:rPr>
                <w:rFonts w:ascii="Times New Roman" w:hAnsi="Times New Roman" w:cs="Times New Roman"/>
                <w:sz w:val="28"/>
                <w:szCs w:val="28"/>
              </w:rPr>
              <w:t>расположении деталей и создание композиции</w:t>
            </w:r>
          </w:p>
        </w:tc>
      </w:tr>
      <w:tr w:rsidR="008F187D" w:rsidRPr="0085548C" w14:paraId="6333914B" w14:textId="77777777" w:rsidTr="00AC07A5">
        <w:trPr>
          <w:trHeight w:val="271"/>
        </w:trPr>
        <w:tc>
          <w:tcPr>
            <w:tcW w:w="3762" w:type="dxa"/>
          </w:tcPr>
          <w:p w14:paraId="6A029F4D" w14:textId="754C6492" w:rsidR="008F187D" w:rsidRPr="0085548C" w:rsidRDefault="008F187D" w:rsidP="00E953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понятия</w:t>
            </w:r>
          </w:p>
        </w:tc>
        <w:tc>
          <w:tcPr>
            <w:tcW w:w="11826" w:type="dxa"/>
          </w:tcPr>
          <w:p w14:paraId="76CC960B" w14:textId="67534958" w:rsidR="008F187D" w:rsidRDefault="00385027" w:rsidP="0085548C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Геометрия, геометрическая фигура, </w:t>
            </w:r>
            <w:r w:rsidR="00B04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точка, линия, угол,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прямоугольник, квадрат, треугольник, круг, полукруг,</w:t>
            </w:r>
          </w:p>
          <w:p w14:paraId="01A64862" w14:textId="57704A04" w:rsidR="00385027" w:rsidRPr="0085548C" w:rsidRDefault="00385027" w:rsidP="0085548C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</w:tr>
    </w:tbl>
    <w:p w14:paraId="3D082ED5" w14:textId="21A5245A" w:rsidR="0075509E" w:rsidRPr="0085548C" w:rsidRDefault="0075509E" w:rsidP="000F1729">
      <w:pPr>
        <w:rPr>
          <w:sz w:val="28"/>
          <w:szCs w:val="28"/>
        </w:rPr>
      </w:pPr>
    </w:p>
    <w:tbl>
      <w:tblPr>
        <w:tblStyle w:val="a3"/>
        <w:tblW w:w="15622" w:type="dxa"/>
        <w:tblInd w:w="-601" w:type="dxa"/>
        <w:tblLook w:val="04A0" w:firstRow="1" w:lastRow="0" w:firstColumn="1" w:lastColumn="0" w:noHBand="0" w:noVBand="1"/>
      </w:tblPr>
      <w:tblGrid>
        <w:gridCol w:w="7684"/>
        <w:gridCol w:w="7938"/>
      </w:tblGrid>
      <w:tr w:rsidR="000F1729" w:rsidRPr="0085548C" w14:paraId="77DF0206" w14:textId="77777777" w:rsidTr="00AC07A5">
        <w:trPr>
          <w:trHeight w:val="160"/>
        </w:trPr>
        <w:tc>
          <w:tcPr>
            <w:tcW w:w="15622" w:type="dxa"/>
            <w:gridSpan w:val="2"/>
          </w:tcPr>
          <w:p w14:paraId="0A83A85F" w14:textId="77777777" w:rsidR="000F1729" w:rsidRPr="0085548C" w:rsidRDefault="000F1729" w:rsidP="00706F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85548C" w:rsidRPr="0085548C" w14:paraId="7D58A888" w14:textId="77777777" w:rsidTr="00AC07A5">
        <w:trPr>
          <w:trHeight w:val="841"/>
        </w:trPr>
        <w:tc>
          <w:tcPr>
            <w:tcW w:w="7684" w:type="dxa"/>
          </w:tcPr>
          <w:p w14:paraId="415DA541" w14:textId="77777777" w:rsidR="0085548C" w:rsidRPr="004F0284" w:rsidRDefault="0085548C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028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</w:t>
            </w:r>
          </w:p>
          <w:p w14:paraId="671CE3BB" w14:textId="77777777" w:rsidR="002237BC" w:rsidRDefault="002237BC" w:rsidP="00AC07A5">
            <w:p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7BC">
              <w:rPr>
                <w:rFonts w:ascii="Times New Roman" w:hAnsi="Times New Roman" w:cs="Times New Roman"/>
                <w:sz w:val="28"/>
                <w:szCs w:val="28"/>
              </w:rPr>
              <w:t>Учащиеся научатся: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584C90" w14:textId="685C13AA" w:rsidR="00CA1244" w:rsidRPr="00CA1244" w:rsidRDefault="00CA1244" w:rsidP="00CA1244">
            <w:pPr>
              <w:pStyle w:val="a4"/>
              <w:numPr>
                <w:ilvl w:val="0"/>
                <w:numId w:val="31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основным понятиям – геометрия, геометрическая фигура, квадрат, прямоугольник, треугольник, круг</w:t>
            </w:r>
            <w:r w:rsidR="00256EEA">
              <w:rPr>
                <w:rFonts w:ascii="Times New Roman" w:hAnsi="Times New Roman" w:cs="Times New Roman"/>
                <w:sz w:val="28"/>
                <w:szCs w:val="28"/>
              </w:rPr>
              <w:t>, полукруг, 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AA497D" w14:textId="3B7FD3C9" w:rsidR="00C44CFC" w:rsidRPr="002237BC" w:rsidRDefault="00C44CFC" w:rsidP="002237BC">
            <w:pPr>
              <w:pStyle w:val="a4"/>
              <w:numPr>
                <w:ilvl w:val="0"/>
                <w:numId w:val="31"/>
              </w:numPr>
              <w:spacing w:line="240" w:lineRule="auto"/>
              <w:ind w:left="47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237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понимать правила создания </w:t>
            </w:r>
            <w:r w:rsidRPr="002237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изображений с помощью геометрических фигур</w:t>
            </w:r>
            <w:r w:rsidRPr="002237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использовать эти правила в своей деятельности; </w:t>
            </w:r>
          </w:p>
          <w:p w14:paraId="5416022E" w14:textId="5DD48B8F" w:rsidR="00C44CFC" w:rsidRPr="00C44CFC" w:rsidRDefault="00C44CFC" w:rsidP="002237BC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100" w:beforeAutospacing="1" w:after="100" w:afterAutospacing="1" w:line="240" w:lineRule="auto"/>
              <w:ind w:left="47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создав</w:t>
            </w:r>
            <w:r w:rsidRPr="00C44C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ать </w:t>
            </w:r>
            <w:r w:rsidR="002237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изображения из геометрических фигур</w:t>
            </w:r>
            <w:r w:rsidRPr="00C44C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рисункам, схемам; </w:t>
            </w:r>
          </w:p>
          <w:p w14:paraId="696464A6" w14:textId="54B3DDE1" w:rsidR="0085548C" w:rsidRPr="002237BC" w:rsidRDefault="00C44CFC" w:rsidP="00CA1244">
            <w:pPr>
              <w:pStyle w:val="a4"/>
              <w:numPr>
                <w:ilvl w:val="0"/>
                <w:numId w:val="31"/>
              </w:numPr>
              <w:shd w:val="clear" w:color="auto" w:fill="FFFFFF"/>
              <w:spacing w:before="100" w:beforeAutospacing="1" w:line="240" w:lineRule="auto"/>
              <w:ind w:left="470" w:hanging="3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4CF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наблюдать информационные объекты различной природы, </w:t>
            </w:r>
            <w:r w:rsidR="002237B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которые демонстрирует взрослый</w:t>
            </w:r>
          </w:p>
        </w:tc>
        <w:tc>
          <w:tcPr>
            <w:tcW w:w="7938" w:type="dxa"/>
          </w:tcPr>
          <w:p w14:paraId="210C0E89" w14:textId="77777777" w:rsidR="0085548C" w:rsidRPr="004F0284" w:rsidRDefault="005130AD" w:rsidP="005130AD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4F028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lastRenderedPageBreak/>
              <w:t>Метапредметные результаты</w:t>
            </w:r>
          </w:p>
          <w:p w14:paraId="44A6DD10" w14:textId="77777777" w:rsidR="00AC07A5" w:rsidRDefault="002237BC" w:rsidP="00AC07A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2237BC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Учащиеся получат возможность</w:t>
            </w:r>
            <w:r w:rsid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:</w:t>
            </w:r>
          </w:p>
          <w:p w14:paraId="34DD8FC0" w14:textId="77777777" w:rsidR="00AC07A5" w:rsidRDefault="002237BC" w:rsidP="00AC07A5">
            <w:pPr>
              <w:pStyle w:val="a4"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470" w:hanging="357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научиться проводить </w:t>
            </w:r>
            <w:r w:rsidR="00AC07A5"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работу </w:t>
            </w:r>
            <w:r w:rsidRPr="002237BC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самостоятельно;</w:t>
            </w: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</w:p>
          <w:p w14:paraId="6A986C2C" w14:textId="32E07931" w:rsidR="002237BC" w:rsidRPr="002237BC" w:rsidRDefault="002237BC" w:rsidP="00AC07A5">
            <w:pPr>
              <w:pStyle w:val="a4"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470" w:hanging="357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2237BC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работать</w:t>
            </w: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  <w:r w:rsidRPr="002237BC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в</w:t>
            </w: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  <w:r w:rsidRPr="002237BC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группах;</w:t>
            </w:r>
          </w:p>
          <w:p w14:paraId="03658EA6" w14:textId="77777777" w:rsidR="00AC07A5" w:rsidRPr="00AC07A5" w:rsidRDefault="002237BC" w:rsidP="00AC07A5">
            <w:pPr>
              <w:pStyle w:val="a4"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470" w:hanging="357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lastRenderedPageBreak/>
              <w:t xml:space="preserve">управлять своей деятельностью; </w:t>
            </w:r>
          </w:p>
          <w:p w14:paraId="7DDA6CF5" w14:textId="661C1848" w:rsidR="002237BC" w:rsidRPr="00AC07A5" w:rsidRDefault="002237BC" w:rsidP="00AC07A5">
            <w:pPr>
              <w:pStyle w:val="a4"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470" w:hanging="357"/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</w:pP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обобщать и систематизировать свои знания,</w:t>
            </w:r>
            <w:r w:rsidR="00AC07A5"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 </w:t>
            </w: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 xml:space="preserve">применять их на </w:t>
            </w:r>
            <w:r w:rsidR="00AC07A5"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пр</w:t>
            </w:r>
            <w:r w:rsidRPr="00AC07A5">
              <w:rPr>
                <w:rFonts w:ascii="Times New Roman" w:eastAsia="Times New Roman" w:hAnsi="Times New Roman" w:cs="Times New Roman"/>
                <w:color w:val="34343C"/>
                <w:sz w:val="28"/>
                <w:szCs w:val="28"/>
              </w:rPr>
              <w:t>актике.</w:t>
            </w:r>
          </w:p>
          <w:p w14:paraId="58E7AAEA" w14:textId="67FB884D" w:rsidR="005130AD" w:rsidRPr="005130AD" w:rsidRDefault="005130AD" w:rsidP="00522F92">
            <w:pPr>
              <w:pStyle w:val="a4"/>
              <w:shd w:val="clear" w:color="auto" w:fill="FFFFFF"/>
              <w:spacing w:before="100" w:beforeAutospacing="1" w:after="100" w:afterAutospacing="1" w:line="240" w:lineRule="auto"/>
              <w:ind w:left="862" w:firstLine="0"/>
              <w:jc w:val="lef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</w:tbl>
    <w:p w14:paraId="20852079" w14:textId="6FB80B52" w:rsidR="001124BE" w:rsidRDefault="005130AD" w:rsidP="00876E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tbl>
      <w:tblPr>
        <w:tblStyle w:val="a3"/>
        <w:tblW w:w="15559" w:type="dxa"/>
        <w:tblInd w:w="-505" w:type="dxa"/>
        <w:tblLook w:val="04A0" w:firstRow="1" w:lastRow="0" w:firstColumn="1" w:lastColumn="0" w:noHBand="0" w:noVBand="1"/>
      </w:tblPr>
      <w:tblGrid>
        <w:gridCol w:w="7621"/>
        <w:gridCol w:w="7938"/>
      </w:tblGrid>
      <w:tr w:rsidR="005130AD" w14:paraId="0D3CC489" w14:textId="77777777" w:rsidTr="00AC07A5">
        <w:tc>
          <w:tcPr>
            <w:tcW w:w="7621" w:type="dxa"/>
          </w:tcPr>
          <w:p w14:paraId="27A10559" w14:textId="4D143D7C" w:rsidR="005130AD" w:rsidRDefault="005130AD" w:rsidP="00513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7938" w:type="dxa"/>
          </w:tcPr>
          <w:p w14:paraId="6756EFDC" w14:textId="387B3B4A" w:rsidR="005130AD" w:rsidRDefault="005130AD" w:rsidP="005130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5130AD" w14:paraId="6032A174" w14:textId="77777777" w:rsidTr="00AC07A5">
        <w:tc>
          <w:tcPr>
            <w:tcW w:w="7621" w:type="dxa"/>
          </w:tcPr>
          <w:p w14:paraId="6855F309" w14:textId="77777777" w:rsidR="00256EEA" w:rsidRDefault="00256EEA" w:rsidP="00256EEA">
            <w:pPr>
              <w:pStyle w:val="a4"/>
              <w:numPr>
                <w:ilvl w:val="0"/>
                <w:numId w:val="34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еседа;</w:t>
            </w:r>
          </w:p>
          <w:p w14:paraId="18189E98" w14:textId="77777777" w:rsidR="00256EEA" w:rsidRDefault="00256EEA" w:rsidP="00256EEA">
            <w:pPr>
              <w:pStyle w:val="a4"/>
              <w:numPr>
                <w:ilvl w:val="0"/>
                <w:numId w:val="34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bCs/>
                <w:sz w:val="28"/>
                <w:szCs w:val="28"/>
              </w:rPr>
              <w:t>демонстрация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 w:rsidRPr="00256E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6F4C67AD" w14:textId="58F69574" w:rsidR="00522F92" w:rsidRPr="00256EEA" w:rsidRDefault="00256EEA" w:rsidP="00256EEA">
            <w:pPr>
              <w:pStyle w:val="a4"/>
              <w:numPr>
                <w:ilvl w:val="0"/>
                <w:numId w:val="34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творческого задания</w:t>
            </w:r>
          </w:p>
        </w:tc>
        <w:tc>
          <w:tcPr>
            <w:tcW w:w="7938" w:type="dxa"/>
          </w:tcPr>
          <w:p w14:paraId="43DB544D" w14:textId="200EB645" w:rsidR="005130AD" w:rsidRDefault="00256EEA" w:rsidP="00256EEA">
            <w:pPr>
              <w:pStyle w:val="a4"/>
              <w:numPr>
                <w:ilvl w:val="0"/>
                <w:numId w:val="34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дидактический материал (образец, схемы, шаблоны геометрических фигур);</w:t>
            </w:r>
          </w:p>
          <w:p w14:paraId="6132429E" w14:textId="10A4DF14" w:rsidR="00256EEA" w:rsidRPr="00256EEA" w:rsidRDefault="00256EEA" w:rsidP="00256EEA">
            <w:pPr>
              <w:pStyle w:val="a4"/>
              <w:numPr>
                <w:ilvl w:val="0"/>
                <w:numId w:val="34"/>
              </w:numPr>
              <w:spacing w:line="240" w:lineRule="auto"/>
              <w:ind w:left="470" w:hanging="35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карта оценивания работы</w:t>
            </w:r>
          </w:p>
        </w:tc>
      </w:tr>
    </w:tbl>
    <w:p w14:paraId="74B796F9" w14:textId="77777777" w:rsidR="00876EC0" w:rsidRDefault="00876EC0" w:rsidP="00876EC0">
      <w:pPr>
        <w:rPr>
          <w:rFonts w:ascii="Times New Roman" w:hAnsi="Times New Roman" w:cs="Times New Roman"/>
          <w:b/>
          <w:sz w:val="24"/>
          <w:szCs w:val="24"/>
        </w:rPr>
      </w:pPr>
    </w:p>
    <w:p w14:paraId="2E3B8FE2" w14:textId="4944EFFD" w:rsidR="000F1729" w:rsidRPr="0075509E" w:rsidRDefault="000F1729" w:rsidP="00876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79">
        <w:rPr>
          <w:rFonts w:ascii="Times New Roman" w:hAnsi="Times New Roman" w:cs="Times New Roman"/>
          <w:b/>
          <w:sz w:val="24"/>
          <w:szCs w:val="24"/>
        </w:rPr>
        <w:t xml:space="preserve">ОРГАНИЗАЦИОННАЯ СТРУКТУРА </w:t>
      </w:r>
      <w:r w:rsidR="0075509E">
        <w:rPr>
          <w:rFonts w:ascii="Times New Roman" w:hAnsi="Times New Roman" w:cs="Times New Roman"/>
          <w:b/>
          <w:sz w:val="24"/>
          <w:szCs w:val="24"/>
        </w:rPr>
        <w:t>ЗАНЯТИЯ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3118"/>
        <w:gridCol w:w="3260"/>
        <w:gridCol w:w="3119"/>
      </w:tblGrid>
      <w:tr w:rsidR="0046214B" w:rsidRPr="00F55979" w14:paraId="56FA87B2" w14:textId="77777777" w:rsidTr="00AC07A5">
        <w:tc>
          <w:tcPr>
            <w:tcW w:w="2836" w:type="dxa"/>
          </w:tcPr>
          <w:p w14:paraId="601FB76E" w14:textId="3D1703AA" w:rsidR="0075509E" w:rsidRPr="0075509E" w:rsidRDefault="0075509E" w:rsidP="00D11B6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09E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3119" w:type="dxa"/>
          </w:tcPr>
          <w:p w14:paraId="6A6D6098" w14:textId="77777777" w:rsidR="0075509E" w:rsidRPr="0075509E" w:rsidRDefault="0075509E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09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  <w:p w14:paraId="3BCCD658" w14:textId="38DFE4C7" w:rsidR="0075509E" w:rsidRPr="0075509E" w:rsidRDefault="0075509E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09E">
              <w:rPr>
                <w:rFonts w:ascii="Times New Roman" w:hAnsi="Times New Roman" w:cs="Times New Roman"/>
                <w:b/>
                <w:sz w:val="28"/>
                <w:szCs w:val="28"/>
              </w:rPr>
              <w:t>(технологии, методы, приемы, средства)</w:t>
            </w:r>
          </w:p>
        </w:tc>
        <w:tc>
          <w:tcPr>
            <w:tcW w:w="3118" w:type="dxa"/>
          </w:tcPr>
          <w:p w14:paraId="3C47D093" w14:textId="171F9855" w:rsidR="0075509E" w:rsidRPr="0075509E" w:rsidRDefault="0075509E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09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260" w:type="dxa"/>
          </w:tcPr>
          <w:p w14:paraId="2A1972BE" w14:textId="331A096F" w:rsidR="0075509E" w:rsidRPr="0075509E" w:rsidRDefault="0075509E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0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3119" w:type="dxa"/>
          </w:tcPr>
          <w:p w14:paraId="2D53A69C" w14:textId="44F99952" w:rsidR="0075509E" w:rsidRPr="0075509E" w:rsidRDefault="0075509E" w:rsidP="00E95358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509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142893" w:rsidRPr="00F55979" w14:paraId="190E03B3" w14:textId="77777777" w:rsidTr="00AC07A5">
        <w:tc>
          <w:tcPr>
            <w:tcW w:w="2836" w:type="dxa"/>
          </w:tcPr>
          <w:p w14:paraId="3A062D28" w14:textId="77777777" w:rsidR="007C2F2E" w:rsidRPr="00256EEA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этап.</w:t>
            </w:r>
          </w:p>
          <w:p w14:paraId="19FF28D5" w14:textId="77777777" w:rsidR="007C2F2E" w:rsidRPr="00256EEA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14:paraId="6CCE29ED" w14:textId="77777777" w:rsidR="007C2F2E" w:rsidRPr="00256EEA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>- создать положительную</w:t>
            </w:r>
          </w:p>
          <w:p w14:paraId="3C2B4BEE" w14:textId="77777777" w:rsidR="007C2F2E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>эмоциональную атмосферу в детском коллективе;</w:t>
            </w:r>
          </w:p>
          <w:p w14:paraId="649CAD6A" w14:textId="76A71380" w:rsidR="007C2F2E" w:rsidRPr="00256EEA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подготовить рабочее место;</w:t>
            </w:r>
          </w:p>
          <w:p w14:paraId="5FD8B345" w14:textId="640CB36A" w:rsidR="007C2F2E" w:rsidRPr="00256EEA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настроить на плодотворную работу.</w:t>
            </w:r>
          </w:p>
        </w:tc>
        <w:tc>
          <w:tcPr>
            <w:tcW w:w="3119" w:type="dxa"/>
          </w:tcPr>
          <w:p w14:paraId="17623B6F" w14:textId="564BCE0F" w:rsidR="007C2F2E" w:rsidRPr="00256EEA" w:rsidRDefault="007C2F2E" w:rsidP="007C2F2E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педагогом благоприятного микроклимата, с настроем учащихся на учебную деятельность.</w:t>
            </w:r>
          </w:p>
        </w:tc>
        <w:tc>
          <w:tcPr>
            <w:tcW w:w="3118" w:type="dxa"/>
          </w:tcPr>
          <w:p w14:paraId="116B5A12" w14:textId="77777777" w:rsidR="007C2F2E" w:rsidRPr="007C2F2E" w:rsidRDefault="007C2F2E" w:rsidP="007C2F2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F2E">
              <w:rPr>
                <w:rFonts w:ascii="Times New Roman" w:hAnsi="Times New Roman" w:cs="Times New Roman"/>
                <w:sz w:val="28"/>
                <w:szCs w:val="28"/>
              </w:rPr>
              <w:t>Приветствует учащихся.</w:t>
            </w:r>
          </w:p>
          <w:p w14:paraId="5E6B0FC5" w14:textId="77777777" w:rsidR="007C2F2E" w:rsidRPr="007C2F2E" w:rsidRDefault="007C2F2E" w:rsidP="007C2F2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2F2E">
              <w:rPr>
                <w:rFonts w:ascii="Times New Roman" w:hAnsi="Times New Roman" w:cs="Times New Roman"/>
                <w:sz w:val="28"/>
                <w:szCs w:val="28"/>
              </w:rPr>
              <w:t>Настраивает на работу.</w:t>
            </w:r>
          </w:p>
          <w:p w14:paraId="2E8EC1E1" w14:textId="4C48F15A" w:rsidR="007C2F2E" w:rsidRPr="007C2F2E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2F2E">
              <w:rPr>
                <w:rFonts w:ascii="Times New Roman" w:hAnsi="Times New Roman" w:cs="Times New Roman"/>
                <w:sz w:val="28"/>
                <w:szCs w:val="28"/>
              </w:rPr>
              <w:t>Проверяет организацию рабочего места</w:t>
            </w:r>
          </w:p>
        </w:tc>
        <w:tc>
          <w:tcPr>
            <w:tcW w:w="3260" w:type="dxa"/>
          </w:tcPr>
          <w:p w14:paraId="0921812F" w14:textId="77777777" w:rsidR="007C2F2E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 педагога.</w:t>
            </w:r>
          </w:p>
          <w:p w14:paraId="5009462A" w14:textId="0A661432" w:rsidR="007C2F2E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>Занимают места в учебной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омнате за столами</w:t>
            </w: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5B0A330" w14:textId="2F7987F5" w:rsidR="007C2F2E" w:rsidRPr="00256EEA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Готовят рабочее место, раскладывают необходимые материалы и инструменты.</w:t>
            </w:r>
          </w:p>
        </w:tc>
        <w:tc>
          <w:tcPr>
            <w:tcW w:w="3119" w:type="dxa"/>
          </w:tcPr>
          <w:p w14:paraId="3C416156" w14:textId="6306F229" w:rsidR="007C2F2E" w:rsidRPr="00256EEA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Положительный настрой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готовность </w:t>
            </w: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 xml:space="preserve"> предстояще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 занятию</w:t>
            </w:r>
            <w:r w:rsidRPr="00256E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4714918" w14:textId="51069DAD" w:rsidR="007C2F2E" w:rsidRPr="00256EEA" w:rsidRDefault="007C2F2E" w:rsidP="007C2F2E">
            <w:pPr>
              <w:ind w:left="3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42893" w:rsidRPr="00F55979" w14:paraId="716802F3" w14:textId="77777777" w:rsidTr="0046214B">
        <w:trPr>
          <w:trHeight w:val="3818"/>
        </w:trPr>
        <w:tc>
          <w:tcPr>
            <w:tcW w:w="2836" w:type="dxa"/>
          </w:tcPr>
          <w:p w14:paraId="17754631" w14:textId="65659255" w:rsidR="00256EEA" w:rsidRDefault="00256EEA" w:rsidP="00256EEA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14:paraId="43D6671B" w14:textId="77777777" w:rsidR="00256EEA" w:rsidRDefault="00256EEA" w:rsidP="00256EEA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14:paraId="2A6A7605" w14:textId="5DB277B6" w:rsidR="007C2F2E" w:rsidRPr="007C2F2E" w:rsidRDefault="007C2F2E" w:rsidP="007C2F2E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F2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C2F2E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актуализировать</w:t>
            </w:r>
            <w:r w:rsidRPr="007C2F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накопленные знания</w:t>
            </w:r>
          </w:p>
          <w:p w14:paraId="48C007BB" w14:textId="6D15AC2C" w:rsidR="00256EEA" w:rsidRPr="00884371" w:rsidRDefault="007C2F2E" w:rsidP="0046214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2F2E">
              <w:rPr>
                <w:rFonts w:ascii="Times New Roman" w:hAnsi="Times New Roman" w:cs="Times New Roman"/>
                <w:sz w:val="28"/>
                <w:szCs w:val="28"/>
              </w:rPr>
              <w:t>- активизировать позна</w:t>
            </w:r>
            <w:r w:rsidR="0046214B">
              <w:rPr>
                <w:rFonts w:ascii="Times New Roman" w:hAnsi="Times New Roman" w:cs="Times New Roman"/>
                <w:sz w:val="28"/>
                <w:szCs w:val="28"/>
              </w:rPr>
              <w:t>вательную деятельность учащихся</w:t>
            </w:r>
            <w:r w:rsidR="0046214B" w:rsidRPr="008843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14:paraId="4FD4CADB" w14:textId="3ED6CAE1" w:rsidR="00256EEA" w:rsidRDefault="007C2F2E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  <w:p w14:paraId="71C97ECD" w14:textId="77777777" w:rsidR="006C1961" w:rsidRDefault="006C1961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771B69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1635B8B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BBB984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C8C483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0279AFA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7123EF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7C9417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4A1166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8A1DC4" w14:textId="77777777" w:rsidR="00256EEA" w:rsidRDefault="00256EEA" w:rsidP="00256EEA">
            <w:pPr>
              <w:ind w:left="0" w:firstLine="25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F559D8" w14:textId="2D107D05" w:rsidR="00256EEA" w:rsidRPr="00AB46BB" w:rsidRDefault="00256EEA" w:rsidP="0046214B">
            <w:pPr>
              <w:ind w:firstLine="2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022F7F67" w14:textId="72E92D50" w:rsidR="006C1961" w:rsidRDefault="006C1961" w:rsidP="006C1961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1961">
              <w:rPr>
                <w:rFonts w:ascii="Times New Roman" w:hAnsi="Times New Roman" w:cs="Times New Roman"/>
                <w:sz w:val="28"/>
                <w:szCs w:val="28"/>
              </w:rPr>
              <w:t>Педагог актуализирует опыт предыдущих занятий, напоминает, что несколько занятий учащиеся знакомятся с</w:t>
            </w:r>
            <w:r w:rsidR="004F0284">
              <w:rPr>
                <w:rFonts w:ascii="Times New Roman" w:hAnsi="Times New Roman" w:cs="Times New Roman"/>
                <w:sz w:val="28"/>
                <w:szCs w:val="28"/>
              </w:rPr>
              <w:t xml:space="preserve"> аппликацией,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мозаикой, ее видами и разными техниками выполнения.</w:t>
            </w:r>
          </w:p>
          <w:p w14:paraId="24845CD5" w14:textId="3EF7C5F0" w:rsidR="006C1961" w:rsidRPr="006C1961" w:rsidRDefault="006C1961" w:rsidP="0046214B">
            <w:pPr>
              <w:ind w:left="0" w:firstLine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Повторяет технику безо</w:t>
            </w:r>
            <w:r w:rsidR="0046214B">
              <w:rPr>
                <w:rFonts w:ascii="Times New Roman" w:hAnsi="Times New Roman" w:cs="Times New Roman"/>
                <w:sz w:val="28"/>
                <w:szCs w:val="28"/>
              </w:rPr>
              <w:t>пасности при работе с ножницами,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214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леем</w:t>
            </w:r>
            <w:r w:rsidR="004621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51DB4D52" w14:textId="72F4B72C" w:rsidR="00256EEA" w:rsidRDefault="006C1961" w:rsidP="006C1961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Отвечают на вопросы</w:t>
            </w:r>
            <w:r w:rsidR="0046214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14:paraId="3266FC2E" w14:textId="77777777" w:rsidR="00256EEA" w:rsidRDefault="00256EEA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EA150C" w14:textId="039EA3D0" w:rsidR="00256EEA" w:rsidRDefault="00256EE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233633A5" w14:textId="0D607074" w:rsidR="00256EEA" w:rsidRDefault="0046214B" w:rsidP="0046214B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обобщать и анализировать изученный ранее материал</w:t>
            </w:r>
          </w:p>
        </w:tc>
      </w:tr>
      <w:tr w:rsidR="00142893" w:rsidRPr="00F55979" w14:paraId="3E4A02C1" w14:textId="77777777" w:rsidTr="00770468">
        <w:trPr>
          <w:trHeight w:val="5944"/>
        </w:trPr>
        <w:tc>
          <w:tcPr>
            <w:tcW w:w="2836" w:type="dxa"/>
          </w:tcPr>
          <w:p w14:paraId="1E545732" w14:textId="3FF638C9" w:rsidR="00256EEA" w:rsidRDefault="00256EEA" w:rsidP="00256EEA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этап</w:t>
            </w:r>
          </w:p>
          <w:p w14:paraId="0E7AD155" w14:textId="77777777" w:rsidR="00256EEA" w:rsidRDefault="00256EEA" w:rsidP="00256EEA">
            <w:pPr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14:paraId="2FFCBD05" w14:textId="74BB6936" w:rsidR="0046214B" w:rsidRDefault="0046214B" w:rsidP="0046214B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214B">
              <w:rPr>
                <w:rFonts w:ascii="Times New Roman" w:hAnsi="Times New Roman" w:cs="Times New Roman"/>
                <w:sz w:val="28"/>
                <w:szCs w:val="28"/>
              </w:rPr>
              <w:t xml:space="preserve">- повышать интеллектуальный уровень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учащихся;</w:t>
            </w:r>
          </w:p>
          <w:p w14:paraId="09157FED" w14:textId="77777777" w:rsidR="0046214B" w:rsidRDefault="0046214B" w:rsidP="0046214B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6214B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логическое и пространственное мышление креативность;</w:t>
            </w:r>
          </w:p>
          <w:p w14:paraId="3D9C8BEE" w14:textId="67BEF0B1" w:rsidR="0046214B" w:rsidRDefault="0046214B" w:rsidP="0046214B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6214B">
              <w:rPr>
                <w:rFonts w:ascii="Times New Roman" w:hAnsi="Times New Roman" w:cs="Times New Roman"/>
                <w:sz w:val="28"/>
                <w:szCs w:val="28"/>
              </w:rPr>
              <w:t>критическое мышление;</w:t>
            </w:r>
          </w:p>
          <w:p w14:paraId="54C02823" w14:textId="11801403" w:rsidR="0046214B" w:rsidRPr="0046214B" w:rsidRDefault="0046214B" w:rsidP="0046214B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коммуникативные навыки;</w:t>
            </w:r>
          </w:p>
          <w:p w14:paraId="718C7B4E" w14:textId="2FBA7065" w:rsidR="00256EEA" w:rsidRPr="00B64CB3" w:rsidRDefault="0046214B" w:rsidP="0046214B">
            <w:pPr>
              <w:ind w:left="0" w:firstLine="0"/>
              <w:jc w:val="left"/>
              <w:rPr>
                <w:sz w:val="28"/>
                <w:szCs w:val="28"/>
              </w:rPr>
            </w:pPr>
            <w:r w:rsidRPr="0046214B">
              <w:rPr>
                <w:rFonts w:ascii="Times New Roman" w:hAnsi="Times New Roman" w:cs="Times New Roman"/>
                <w:sz w:val="28"/>
                <w:szCs w:val="28"/>
              </w:rPr>
              <w:t>- создавать поло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жительный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эмоциональный настрой</w:t>
            </w:r>
          </w:p>
        </w:tc>
        <w:tc>
          <w:tcPr>
            <w:tcW w:w="3119" w:type="dxa"/>
          </w:tcPr>
          <w:p w14:paraId="13016DDA" w14:textId="66AF07AE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="00191865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</w:p>
          <w:p w14:paraId="35C7C662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3C67F8A" w14:textId="18160C6A" w:rsidR="00191865" w:rsidRDefault="00191865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Знакомство с новым материалом</w:t>
            </w:r>
          </w:p>
          <w:p w14:paraId="512D7652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211BA1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92DD0AD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AB2084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0B2D1C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CE7E1C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C8EA70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ED6A4AD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1939A8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C58AB7" w14:textId="77777777" w:rsidR="00B043B2" w:rsidRDefault="00B043B2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C2D2BA" w14:textId="77777777" w:rsidR="0006497F" w:rsidRDefault="0006497F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528BAB7" w14:textId="17FD2CDE" w:rsidR="00191865" w:rsidRDefault="00191865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Постановка задачи</w:t>
            </w:r>
          </w:p>
          <w:p w14:paraId="38E0048F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1BBCEB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42B241E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1554D6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646997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338326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13B129C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245C149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150CD2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99C582" w14:textId="2016D55A" w:rsidR="00256EEA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Мотивация к творчеству</w:t>
            </w:r>
          </w:p>
          <w:p w14:paraId="213AD163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581FAD" w14:textId="77777777" w:rsidR="00292D0E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C3E1AD" w14:textId="77777777" w:rsidR="00292D0E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B57BAC" w14:textId="77777777" w:rsidR="00292D0E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E563672" w14:textId="77777777" w:rsidR="00292D0E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739FC2" w14:textId="77777777" w:rsidR="00292D0E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A4C5CB8" w14:textId="77777777" w:rsidR="00292D0E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F4047A" w14:textId="42CA7E95" w:rsidR="0006497F" w:rsidRDefault="0006497F" w:rsidP="0006497F">
            <w:pPr>
              <w:spacing w:before="240"/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Физкультминутка</w:t>
            </w:r>
          </w:p>
          <w:p w14:paraId="3B5CB422" w14:textId="77777777" w:rsidR="0006497F" w:rsidRDefault="0006497F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FF2C54" w14:textId="77777777" w:rsidR="0006497F" w:rsidRDefault="0006497F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E23BD30" w14:textId="77777777" w:rsidR="00770468" w:rsidRDefault="00770468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E8DDBAF" w14:textId="4064B734" w:rsidR="00292D0E" w:rsidRDefault="00292D0E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Выполнение творческого задания</w:t>
            </w:r>
          </w:p>
          <w:p w14:paraId="687F8F8A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63452A" w14:textId="116A5EE2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27C4BD3B" w14:textId="77777777" w:rsidR="00256EEA" w:rsidRDefault="00191865" w:rsidP="00191865">
            <w:pPr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Педагог дает новый материал:</w:t>
            </w:r>
          </w:p>
          <w:p w14:paraId="261012B5" w14:textId="7A085B35" w:rsidR="00191865" w:rsidRDefault="00191865" w:rsidP="00D32C0A">
            <w:pPr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понятие геометрии </w:t>
            </w:r>
            <w:r w:rsidRPr="001918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(греч. </w:t>
            </w:r>
            <w:r w:rsidR="00D32C0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з</w:t>
            </w:r>
            <w:r w:rsidRPr="0019186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емлемерие. Наука об измерении земельных участко</w:t>
            </w:r>
            <w:r w:rsidR="00B043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B043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4C12805B" w14:textId="2B136351" w:rsidR="00B043B2" w:rsidRDefault="00B043B2" w:rsidP="00D32C0A">
            <w:pPr>
              <w:ind w:left="0" w:firstLine="0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8415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классификация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геометрически</w:t>
            </w:r>
            <w:r w:rsidR="008415E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фигур </w:t>
            </w:r>
            <w:r w:rsidRPr="00B043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(от точки до </w:t>
            </w:r>
            <w:r w:rsidR="00D32C0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полукруга</w:t>
            </w:r>
            <w:r w:rsidRPr="00B043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73678085" w14:textId="77777777" w:rsidR="00B043B2" w:rsidRDefault="00B043B2" w:rsidP="00D32C0A">
            <w:pPr>
              <w:ind w:left="0" w:firstLine="0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состав сложной фигуры из простых геометрических </w:t>
            </w:r>
            <w:r w:rsidRPr="00B043B2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(домик, птичка, машинка)</w:t>
            </w:r>
          </w:p>
          <w:p w14:paraId="1C574285" w14:textId="77777777" w:rsidR="00B043B2" w:rsidRDefault="00B043B2" w:rsidP="00292D0E">
            <w:pPr>
              <w:spacing w:before="240"/>
              <w:ind w:left="0" w:firstLine="0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B043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Педагог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ставит задачу выполнить</w:t>
            </w:r>
            <w:r w:rsidR="00292D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образцу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292D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аппликацию с использованием </w:t>
            </w:r>
            <w:r w:rsidR="00292D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геометрических фигур </w:t>
            </w:r>
            <w:r w:rsidR="00292D0E" w:rsidRPr="00292D0E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(обвести шаблоны на цветной бумаге, вырезать, расположить на листе бумаге, приклеить)</w:t>
            </w:r>
          </w:p>
          <w:p w14:paraId="749EA620" w14:textId="77777777" w:rsidR="00292D0E" w:rsidRDefault="00292D0E" w:rsidP="00292D0E">
            <w:pPr>
              <w:spacing w:before="24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2D0E">
              <w:rPr>
                <w:rFonts w:ascii="Times New Roman" w:hAnsi="Times New Roman" w:cs="Times New Roman"/>
                <w:sz w:val="28"/>
                <w:szCs w:val="28"/>
              </w:rPr>
              <w:t>Педагог подчёркивает, что ответственное отношение к работе – важное качество художника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фантазия позволит сделать работу по образцу индивидуальной и неповторимой</w:t>
            </w:r>
          </w:p>
          <w:p w14:paraId="5748E94C" w14:textId="21E97FEC" w:rsidR="0006497F" w:rsidRDefault="0006497F" w:rsidP="00292D0E">
            <w:pPr>
              <w:spacing w:before="24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 физкультминутку</w:t>
            </w:r>
          </w:p>
          <w:p w14:paraId="433BC16D" w14:textId="77777777" w:rsidR="0006497F" w:rsidRDefault="0006497F" w:rsidP="00292D0E">
            <w:pPr>
              <w:spacing w:before="24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DABBC" w14:textId="0857AA1A" w:rsidR="00292D0E" w:rsidRDefault="0006497F" w:rsidP="0006497F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2D0E" w:rsidRPr="00292D0E">
              <w:rPr>
                <w:rFonts w:ascii="Times New Roman" w:hAnsi="Times New Roman" w:cs="Times New Roman"/>
                <w:sz w:val="28"/>
                <w:szCs w:val="28"/>
              </w:rPr>
              <w:t>едагог даёт учащимся задание</w:t>
            </w:r>
            <w:r w:rsidR="00292D0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1C669B" w14:textId="77777777" w:rsidR="00292D0E" w:rsidRDefault="00292D0E" w:rsidP="00292D0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показывает образец;</w:t>
            </w:r>
          </w:p>
          <w:p w14:paraId="1AF1B114" w14:textId="77777777" w:rsidR="00292D0E" w:rsidRDefault="00292D0E" w:rsidP="00292D0E">
            <w:p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раздает шаблоны</w:t>
            </w:r>
            <w:r w:rsidR="00D32C0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59A4C6" w14:textId="77777777" w:rsidR="00D32C0A" w:rsidRDefault="00D32C0A" w:rsidP="00D32C0A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поясняет, как правильно составить композицию</w:t>
            </w:r>
          </w:p>
          <w:p w14:paraId="3C613067" w14:textId="528928A5" w:rsidR="00770468" w:rsidRPr="004F0284" w:rsidRDefault="0006497F" w:rsidP="00D32C0A">
            <w:pPr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поясняет, как анализировать и исправлять ошибки в процессе работы</w:t>
            </w:r>
          </w:p>
        </w:tc>
        <w:tc>
          <w:tcPr>
            <w:tcW w:w="3260" w:type="dxa"/>
          </w:tcPr>
          <w:p w14:paraId="272128B4" w14:textId="324E6DAC" w:rsidR="00256EEA" w:rsidRDefault="00D32C0A" w:rsidP="00D32C0A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Слушают новый материал и отвечают на вопросы</w:t>
            </w:r>
          </w:p>
          <w:p w14:paraId="698BB3D2" w14:textId="77777777" w:rsidR="00D32C0A" w:rsidRDefault="00D32C0A" w:rsidP="00D32C0A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7E7EBE" w14:textId="77777777" w:rsidR="00D32C0A" w:rsidRDefault="00D32C0A" w:rsidP="00D32C0A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D117BE" w14:textId="77777777" w:rsidR="00D32C0A" w:rsidRDefault="00D32C0A" w:rsidP="00D32C0A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8889E6" w14:textId="77777777" w:rsidR="00D32C0A" w:rsidRDefault="00D32C0A" w:rsidP="00D32C0A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31F0708" w14:textId="77777777" w:rsidR="00D32C0A" w:rsidRDefault="00D32C0A" w:rsidP="00D32C0A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5DACE1" w14:textId="335D02D4" w:rsidR="00D32C0A" w:rsidRDefault="00D32C0A" w:rsidP="00D32C0A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Анализируют сложные фигуры, вычленяя изображения простых геометрических фигур</w:t>
            </w:r>
          </w:p>
          <w:p w14:paraId="6834345F" w14:textId="77777777" w:rsidR="00256EEA" w:rsidRDefault="00256EEA" w:rsidP="00256EEA">
            <w:pPr>
              <w:ind w:firstLine="567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DE9AFE6" w14:textId="77777777" w:rsidR="008415EF" w:rsidRDefault="008415EF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67C3B10" w14:textId="77777777" w:rsidR="004F0284" w:rsidRDefault="004F0284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8EC185B" w14:textId="77777777" w:rsidR="00256EE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Слушают пояснения к творческому заданию</w:t>
            </w:r>
          </w:p>
          <w:p w14:paraId="046F3101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B7B3F4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7F6124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3BEA98D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7B4949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B73ECD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8F10AAD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2335E46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B46B96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F903042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983ADB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16A619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FEECBF1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12EBF8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BF33D51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D843D6B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35086B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5DD4C31" w14:textId="0AD73319" w:rsidR="0006497F" w:rsidRDefault="00D32C0A" w:rsidP="0006497F">
            <w:pPr>
              <w:spacing w:before="240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6497F"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 физические упражнения</w:t>
            </w:r>
          </w:p>
          <w:p w14:paraId="0BB8C6E8" w14:textId="77777777" w:rsidR="0006497F" w:rsidRDefault="0006497F" w:rsidP="0006497F">
            <w:pPr>
              <w:spacing w:before="240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909C7B" w14:textId="65C0A3E7" w:rsidR="00D32C0A" w:rsidRDefault="00D32C0A" w:rsidP="0006497F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Выполняют задание:</w:t>
            </w:r>
          </w:p>
          <w:p w14:paraId="61C56C6F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обводят шаблоны на цветной бумаге</w:t>
            </w:r>
          </w:p>
          <w:p w14:paraId="6DDDD8AE" w14:textId="77777777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вырезают фигуры</w:t>
            </w:r>
          </w:p>
          <w:p w14:paraId="7696AC65" w14:textId="62758F0C" w:rsidR="00D32C0A" w:rsidRDefault="00D32C0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составляют фигуры в композицию</w:t>
            </w:r>
          </w:p>
          <w:p w14:paraId="2E1E3914" w14:textId="50F7A97B" w:rsidR="008415EF" w:rsidRDefault="008415EF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-приклеивают</w:t>
            </w:r>
          </w:p>
          <w:p w14:paraId="778AB894" w14:textId="0944FCEF" w:rsidR="00D32C0A" w:rsidRDefault="008415EF" w:rsidP="008415EF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при необходимости декорируют рисунком</w:t>
            </w:r>
          </w:p>
        </w:tc>
        <w:tc>
          <w:tcPr>
            <w:tcW w:w="3119" w:type="dxa"/>
          </w:tcPr>
          <w:p w14:paraId="5E60EC43" w14:textId="35AA5267" w:rsidR="008415EF" w:rsidRDefault="008415EF" w:rsidP="008415EF">
            <w:pPr>
              <w:shd w:val="clear" w:color="auto" w:fill="FFFFFF"/>
              <w:ind w:left="5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Получение новых знаний по теме (понятия, термины, классификация)</w:t>
            </w:r>
          </w:p>
          <w:p w14:paraId="4754BCBA" w14:textId="77777777" w:rsidR="008415EF" w:rsidRDefault="008415EF" w:rsidP="00256EEA">
            <w:pPr>
              <w:shd w:val="clear" w:color="auto" w:fill="FFFFFF"/>
              <w:ind w:left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280C36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56968CE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E683F9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0DFB2C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изображения</w:t>
            </w:r>
          </w:p>
          <w:p w14:paraId="6869A11F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570FCF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206411B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4FC7888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6F2CF53" w14:textId="77777777" w:rsidR="004F0284" w:rsidRDefault="004F0284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A8DD70" w14:textId="77777777" w:rsidR="008415EF" w:rsidRDefault="008415EF" w:rsidP="008415EF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DFA0311" w14:textId="47403CD8" w:rsidR="008415EF" w:rsidRDefault="008415E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формулировать и понимать задачу</w:t>
            </w:r>
            <w:r w:rsidR="000649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определять </w:t>
            </w:r>
            <w:r w:rsidR="0006497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последовательность действий </w:t>
            </w:r>
            <w:r w:rsidR="007704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</w:t>
            </w:r>
            <w:r w:rsidR="0006497F">
              <w:rPr>
                <w:rFonts w:ascii="Times New Roman" w:hAnsi="Times New Roman" w:cs="Times New Roman"/>
                <w:bCs/>
                <w:sz w:val="28"/>
                <w:szCs w:val="28"/>
              </w:rPr>
              <w:t>расставлять</w:t>
            </w:r>
          </w:p>
          <w:p w14:paraId="5432C9C7" w14:textId="551ABF24" w:rsidR="0006497F" w:rsidRDefault="00770468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приоритеты</w:t>
            </w:r>
          </w:p>
          <w:p w14:paraId="3B73C045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A3DCE6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35E487C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30F8A3A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63689FE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558B496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1493C4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75A5AA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B612DF8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2D5A50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8EE7305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D006F7" w14:textId="0BC29787" w:rsidR="0006497F" w:rsidRDefault="0006497F" w:rsidP="0006497F">
            <w:pPr>
              <w:shd w:val="clear" w:color="auto" w:fill="FFFFFF"/>
              <w:spacing w:before="240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Предупреждение утомляемости, восстановление внимания и эмоционального заряда</w:t>
            </w:r>
          </w:p>
          <w:p w14:paraId="53A83D79" w14:textId="77777777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FD80BD1" w14:textId="69B19026" w:rsidR="0006497F" w:rsidRDefault="0006497F" w:rsidP="008415EF">
            <w:pPr>
              <w:shd w:val="clear" w:color="auto" w:fill="FFFFFF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выполнять поставленное задание поэтапно с анализом работы и коррекцией в процессе</w:t>
            </w:r>
          </w:p>
        </w:tc>
      </w:tr>
      <w:tr w:rsidR="004F0284" w:rsidRPr="00F55979" w14:paraId="36125655" w14:textId="77777777" w:rsidTr="004F0284">
        <w:trPr>
          <w:trHeight w:val="4810"/>
        </w:trPr>
        <w:tc>
          <w:tcPr>
            <w:tcW w:w="2836" w:type="dxa"/>
          </w:tcPr>
          <w:p w14:paraId="248F9242" w14:textId="1DC823F0" w:rsidR="00256EEA" w:rsidRDefault="00256EEA" w:rsidP="00770468">
            <w:pPr>
              <w:ind w:left="57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этап. Рефлексия.</w:t>
            </w:r>
          </w:p>
          <w:p w14:paraId="26DD1117" w14:textId="77777777" w:rsidR="00256EEA" w:rsidRDefault="00256EEA" w:rsidP="00770468">
            <w:pPr>
              <w:ind w:left="57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14:paraId="65540EB0" w14:textId="3D2C12ED" w:rsidR="00770468" w:rsidRPr="00770468" w:rsidRDefault="00770468" w:rsidP="00770468">
            <w:pPr>
              <w:shd w:val="clear" w:color="auto" w:fill="FFFFFF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0468">
              <w:rPr>
                <w:rFonts w:ascii="Times New Roman" w:hAnsi="Times New Roman" w:cs="Times New Roman"/>
                <w:sz w:val="28"/>
                <w:szCs w:val="28"/>
              </w:rPr>
              <w:t>- сделать выводы по результатам творческой работы.</w:t>
            </w:r>
          </w:p>
          <w:p w14:paraId="5B37581E" w14:textId="09E56544" w:rsidR="00770468" w:rsidRPr="00C77FB2" w:rsidRDefault="00770468" w:rsidP="00770468">
            <w:pPr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5DCD89F8" w14:textId="788E3704" w:rsidR="00256EEA" w:rsidRPr="00142893" w:rsidRDefault="00142893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Выставка работ</w:t>
            </w:r>
          </w:p>
          <w:p w14:paraId="3132C7BC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255809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7AEF17E" w14:textId="06048C63" w:rsidR="00256EEA" w:rsidRDefault="00142893" w:rsidP="00142893">
            <w:pPr>
              <w:spacing w:before="240"/>
              <w:ind w:left="91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704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ценивание результатов работы</w:t>
            </w:r>
          </w:p>
          <w:p w14:paraId="3C940A32" w14:textId="77777777" w:rsidR="00142893" w:rsidRDefault="00142893" w:rsidP="00142893">
            <w:pPr>
              <w:spacing w:before="240"/>
              <w:ind w:left="91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C1E7A7" w14:textId="48B03125" w:rsidR="00142893" w:rsidRDefault="00142893" w:rsidP="00142893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Самооценка</w:t>
            </w:r>
          </w:p>
          <w:p w14:paraId="7D73264B" w14:textId="77777777" w:rsidR="00256EEA" w:rsidRDefault="00256EEA" w:rsidP="00256EEA">
            <w:pPr>
              <w:ind w:left="91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53C6F4E" w14:textId="1C979669" w:rsidR="00256EEA" w:rsidRDefault="00256EEA" w:rsidP="004F0284">
            <w:pPr>
              <w:ind w:left="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78A6D28" w14:textId="77777777" w:rsidR="00256EEA" w:rsidRDefault="00142893" w:rsidP="00256EEA">
            <w:pPr>
              <w:ind w:left="40" w:firstLine="33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1428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едагог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вывешивае</w:t>
            </w:r>
            <w:r w:rsidRPr="001428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т на доску образец и выполненн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ые</w:t>
            </w:r>
            <w:r w:rsidRPr="0014289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работ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ы</w:t>
            </w:r>
          </w:p>
          <w:p w14:paraId="2A5A2F96" w14:textId="77777777" w:rsidR="00142893" w:rsidRDefault="00142893" w:rsidP="00142893">
            <w:pPr>
              <w:spacing w:before="240"/>
              <w:ind w:left="40" w:firstLine="3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Педагог оценивает работы, указывает на ошибки и недочеты.</w:t>
            </w:r>
          </w:p>
          <w:p w14:paraId="2A86FF92" w14:textId="68584D73" w:rsidR="00142893" w:rsidRPr="00AB46BB" w:rsidRDefault="00142893" w:rsidP="00142893">
            <w:pPr>
              <w:spacing w:before="240"/>
              <w:ind w:left="40" w:firstLine="33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Предлагает учащимся оценить работы друг друга и прикрепить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нарисовать звездочку на одной понравившейся картинке.</w:t>
            </w:r>
          </w:p>
        </w:tc>
        <w:tc>
          <w:tcPr>
            <w:tcW w:w="3260" w:type="dxa"/>
          </w:tcPr>
          <w:p w14:paraId="36B6B3ED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214EFC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ABBE551" w14:textId="2EB6E5FB" w:rsidR="00256EEA" w:rsidRDefault="00142893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</w:t>
            </w:r>
            <w:r w:rsidR="004F0284">
              <w:rPr>
                <w:rFonts w:ascii="Times New Roman" w:hAnsi="Times New Roman" w:cs="Times New Roman"/>
                <w:bCs/>
                <w:sz w:val="28"/>
                <w:szCs w:val="28"/>
              </w:rPr>
              <w:t>иваю работы, высказывают мнение</w:t>
            </w:r>
          </w:p>
          <w:p w14:paraId="39A1A028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46FB79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B2A160A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9C699B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38C2F68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403894A" w14:textId="77777777" w:rsidR="004F0284" w:rsidRDefault="004F0284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02F149D" w14:textId="3DF485C9" w:rsidR="00142893" w:rsidRDefault="00142893" w:rsidP="00256EEA">
            <w:pPr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Рисуют звездочку или приклеивают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стикер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понравившейся работе</w:t>
            </w:r>
          </w:p>
          <w:p w14:paraId="032C6327" w14:textId="77777777" w:rsidR="00256EEA" w:rsidRDefault="00256EE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073DD0" w14:textId="70385B64" w:rsidR="00256EEA" w:rsidRDefault="00256EEA" w:rsidP="00256EEA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119" w:type="dxa"/>
          </w:tcPr>
          <w:p w14:paraId="68DB09C2" w14:textId="71152068" w:rsidR="00256EEA" w:rsidRPr="004F0284" w:rsidRDefault="004F0284" w:rsidP="004F0284">
            <w:pPr>
              <w:shd w:val="clear" w:color="auto" w:fill="FFFFFF"/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F0284">
              <w:rPr>
                <w:rFonts w:ascii="Times New Roman" w:hAnsi="Times New Roman" w:cs="Times New Roman"/>
                <w:sz w:val="28"/>
                <w:szCs w:val="28"/>
              </w:rPr>
              <w:t xml:space="preserve">Умение анализировать изученный материал и делать выводы;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делиться </w:t>
            </w:r>
            <w:r w:rsidRPr="004F0284">
              <w:rPr>
                <w:rFonts w:ascii="Times New Roman" w:hAnsi="Times New Roman" w:cs="Times New Roman"/>
                <w:sz w:val="28"/>
                <w:szCs w:val="28"/>
              </w:rPr>
              <w:t>впечатлениями о проведённом занятии</w:t>
            </w:r>
          </w:p>
        </w:tc>
      </w:tr>
    </w:tbl>
    <w:p w14:paraId="1525C3B7" w14:textId="088A0470" w:rsidR="008C2991" w:rsidRDefault="008C2991" w:rsidP="00706FDE"/>
    <w:sectPr w:rsidR="008C2991" w:rsidSect="00522F92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F3A24"/>
    <w:multiLevelType w:val="multilevel"/>
    <w:tmpl w:val="6F800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93078"/>
    <w:multiLevelType w:val="hybridMultilevel"/>
    <w:tmpl w:val="888C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2DDE"/>
    <w:multiLevelType w:val="hybridMultilevel"/>
    <w:tmpl w:val="BA9C6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161C"/>
    <w:multiLevelType w:val="hybridMultilevel"/>
    <w:tmpl w:val="A732925C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18CD1FB7"/>
    <w:multiLevelType w:val="hybridMultilevel"/>
    <w:tmpl w:val="BDB68E4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54BEF"/>
    <w:multiLevelType w:val="hybridMultilevel"/>
    <w:tmpl w:val="2E2250C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B413D59"/>
    <w:multiLevelType w:val="hybridMultilevel"/>
    <w:tmpl w:val="F064E2BC"/>
    <w:lvl w:ilvl="0" w:tplc="93BC1402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C2B6001"/>
    <w:multiLevelType w:val="hybridMultilevel"/>
    <w:tmpl w:val="8CA40772"/>
    <w:lvl w:ilvl="0" w:tplc="E800C9FA">
      <w:start w:val="1"/>
      <w:numFmt w:val="decimal"/>
      <w:lvlText w:val="%1."/>
      <w:lvlJc w:val="left"/>
      <w:pPr>
        <w:ind w:left="51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1F360374"/>
    <w:multiLevelType w:val="hybridMultilevel"/>
    <w:tmpl w:val="10EEF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6231C"/>
    <w:multiLevelType w:val="multilevel"/>
    <w:tmpl w:val="3E2A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0D176A"/>
    <w:multiLevelType w:val="hybridMultilevel"/>
    <w:tmpl w:val="D12ABD9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3199782E"/>
    <w:multiLevelType w:val="multilevel"/>
    <w:tmpl w:val="C3B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5F36E4"/>
    <w:multiLevelType w:val="hybridMultilevel"/>
    <w:tmpl w:val="2E8C40F0"/>
    <w:lvl w:ilvl="0" w:tplc="041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360D5804"/>
    <w:multiLevelType w:val="hybridMultilevel"/>
    <w:tmpl w:val="0468725A"/>
    <w:lvl w:ilvl="0" w:tplc="3D8A59D0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87C07"/>
    <w:multiLevelType w:val="hybridMultilevel"/>
    <w:tmpl w:val="DC761D4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420444B"/>
    <w:multiLevelType w:val="hybridMultilevel"/>
    <w:tmpl w:val="96224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84100"/>
    <w:multiLevelType w:val="hybridMultilevel"/>
    <w:tmpl w:val="08FAA4C6"/>
    <w:lvl w:ilvl="0" w:tplc="8CC868D4">
      <w:start w:val="3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173FA"/>
    <w:multiLevelType w:val="hybridMultilevel"/>
    <w:tmpl w:val="04ACAB6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CF104FE"/>
    <w:multiLevelType w:val="hybridMultilevel"/>
    <w:tmpl w:val="0C322FEA"/>
    <w:lvl w:ilvl="0" w:tplc="47DEA5A4">
      <w:start w:val="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E0D20B7"/>
    <w:multiLevelType w:val="hybridMultilevel"/>
    <w:tmpl w:val="4404C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92AA5"/>
    <w:multiLevelType w:val="hybridMultilevel"/>
    <w:tmpl w:val="8A0EC368"/>
    <w:lvl w:ilvl="0" w:tplc="BAFE2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97746E"/>
    <w:multiLevelType w:val="hybridMultilevel"/>
    <w:tmpl w:val="C218864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25E2C3B"/>
    <w:multiLevelType w:val="hybridMultilevel"/>
    <w:tmpl w:val="5BA68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B16F6"/>
    <w:multiLevelType w:val="hybridMultilevel"/>
    <w:tmpl w:val="9D10D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B0AC0"/>
    <w:multiLevelType w:val="hybridMultilevel"/>
    <w:tmpl w:val="36BE6F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FEC2D38"/>
    <w:multiLevelType w:val="hybridMultilevel"/>
    <w:tmpl w:val="111000A4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26" w15:restartNumberingAfterBreak="0">
    <w:nsid w:val="625F1DEB"/>
    <w:multiLevelType w:val="multilevel"/>
    <w:tmpl w:val="0F6E2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0949B5"/>
    <w:multiLevelType w:val="hybridMultilevel"/>
    <w:tmpl w:val="B6DA705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8" w15:restartNumberingAfterBreak="0">
    <w:nsid w:val="66384C7B"/>
    <w:multiLevelType w:val="hybridMultilevel"/>
    <w:tmpl w:val="DEB44E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92085A"/>
    <w:multiLevelType w:val="hybridMultilevel"/>
    <w:tmpl w:val="B9D6F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87B85"/>
    <w:multiLevelType w:val="hybridMultilevel"/>
    <w:tmpl w:val="BCF8F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67B9F"/>
    <w:multiLevelType w:val="hybridMultilevel"/>
    <w:tmpl w:val="B5B8D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3B12990"/>
    <w:multiLevelType w:val="hybridMultilevel"/>
    <w:tmpl w:val="5AD41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3E29BB"/>
    <w:multiLevelType w:val="hybridMultilevel"/>
    <w:tmpl w:val="3EC09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22"/>
  </w:num>
  <w:num w:numId="4">
    <w:abstractNumId w:val="23"/>
  </w:num>
  <w:num w:numId="5">
    <w:abstractNumId w:val="1"/>
  </w:num>
  <w:num w:numId="6">
    <w:abstractNumId w:val="15"/>
  </w:num>
  <w:num w:numId="7">
    <w:abstractNumId w:val="33"/>
  </w:num>
  <w:num w:numId="8">
    <w:abstractNumId w:val="3"/>
  </w:num>
  <w:num w:numId="9">
    <w:abstractNumId w:val="31"/>
  </w:num>
  <w:num w:numId="10">
    <w:abstractNumId w:val="12"/>
  </w:num>
  <w:num w:numId="11">
    <w:abstractNumId w:val="32"/>
  </w:num>
  <w:num w:numId="12">
    <w:abstractNumId w:val="25"/>
  </w:num>
  <w:num w:numId="13">
    <w:abstractNumId w:val="20"/>
  </w:num>
  <w:num w:numId="14">
    <w:abstractNumId w:val="19"/>
  </w:num>
  <w:num w:numId="15">
    <w:abstractNumId w:val="7"/>
  </w:num>
  <w:num w:numId="16">
    <w:abstractNumId w:val="21"/>
  </w:num>
  <w:num w:numId="17">
    <w:abstractNumId w:val="14"/>
  </w:num>
  <w:num w:numId="18">
    <w:abstractNumId w:val="2"/>
  </w:num>
  <w:num w:numId="19">
    <w:abstractNumId w:val="30"/>
  </w:num>
  <w:num w:numId="20">
    <w:abstractNumId w:val="27"/>
  </w:num>
  <w:num w:numId="21">
    <w:abstractNumId w:val="9"/>
  </w:num>
  <w:num w:numId="22">
    <w:abstractNumId w:val="13"/>
  </w:num>
  <w:num w:numId="23">
    <w:abstractNumId w:val="16"/>
  </w:num>
  <w:num w:numId="24">
    <w:abstractNumId w:val="24"/>
  </w:num>
  <w:num w:numId="25">
    <w:abstractNumId w:val="6"/>
  </w:num>
  <w:num w:numId="26">
    <w:abstractNumId w:val="17"/>
  </w:num>
  <w:num w:numId="27">
    <w:abstractNumId w:val="18"/>
  </w:num>
  <w:num w:numId="28">
    <w:abstractNumId w:val="11"/>
  </w:num>
  <w:num w:numId="29">
    <w:abstractNumId w:val="0"/>
  </w:num>
  <w:num w:numId="30">
    <w:abstractNumId w:val="26"/>
  </w:num>
  <w:num w:numId="31">
    <w:abstractNumId w:val="28"/>
  </w:num>
  <w:num w:numId="32">
    <w:abstractNumId w:val="10"/>
  </w:num>
  <w:num w:numId="33">
    <w:abstractNumId w:val="4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29"/>
    <w:rsid w:val="00017721"/>
    <w:rsid w:val="00022014"/>
    <w:rsid w:val="00031898"/>
    <w:rsid w:val="00053638"/>
    <w:rsid w:val="0006497F"/>
    <w:rsid w:val="000668D9"/>
    <w:rsid w:val="00072A34"/>
    <w:rsid w:val="00090BAA"/>
    <w:rsid w:val="000C4907"/>
    <w:rsid w:val="000C71C1"/>
    <w:rsid w:val="000F1729"/>
    <w:rsid w:val="000F3AEF"/>
    <w:rsid w:val="001124BE"/>
    <w:rsid w:val="00142893"/>
    <w:rsid w:val="00191865"/>
    <w:rsid w:val="00194965"/>
    <w:rsid w:val="001B3271"/>
    <w:rsid w:val="001B5A09"/>
    <w:rsid w:val="001C7BEA"/>
    <w:rsid w:val="001E2295"/>
    <w:rsid w:val="001E41BD"/>
    <w:rsid w:val="001F297C"/>
    <w:rsid w:val="002237BC"/>
    <w:rsid w:val="00246B9B"/>
    <w:rsid w:val="00256EEA"/>
    <w:rsid w:val="002638C6"/>
    <w:rsid w:val="00267860"/>
    <w:rsid w:val="00292D0E"/>
    <w:rsid w:val="00385027"/>
    <w:rsid w:val="00433FA8"/>
    <w:rsid w:val="0046214B"/>
    <w:rsid w:val="004832EC"/>
    <w:rsid w:val="004B72BE"/>
    <w:rsid w:val="004D6F37"/>
    <w:rsid w:val="004E3E0B"/>
    <w:rsid w:val="004E682F"/>
    <w:rsid w:val="004F0284"/>
    <w:rsid w:val="004F7DC7"/>
    <w:rsid w:val="0050615A"/>
    <w:rsid w:val="005130AD"/>
    <w:rsid w:val="005168C4"/>
    <w:rsid w:val="00522F92"/>
    <w:rsid w:val="005354F5"/>
    <w:rsid w:val="0056406B"/>
    <w:rsid w:val="005661E5"/>
    <w:rsid w:val="00613ED1"/>
    <w:rsid w:val="00672AC1"/>
    <w:rsid w:val="00676918"/>
    <w:rsid w:val="006C1961"/>
    <w:rsid w:val="006D66F5"/>
    <w:rsid w:val="00706FDE"/>
    <w:rsid w:val="00707689"/>
    <w:rsid w:val="0075509E"/>
    <w:rsid w:val="00770468"/>
    <w:rsid w:val="007C2F2E"/>
    <w:rsid w:val="007C6783"/>
    <w:rsid w:val="007D5C80"/>
    <w:rsid w:val="00840686"/>
    <w:rsid w:val="008415EF"/>
    <w:rsid w:val="00852693"/>
    <w:rsid w:val="0085548C"/>
    <w:rsid w:val="00876EC0"/>
    <w:rsid w:val="00884371"/>
    <w:rsid w:val="008A7910"/>
    <w:rsid w:val="008C2991"/>
    <w:rsid w:val="008F187D"/>
    <w:rsid w:val="009065B3"/>
    <w:rsid w:val="00940CF6"/>
    <w:rsid w:val="00954913"/>
    <w:rsid w:val="009B572D"/>
    <w:rsid w:val="009C40DB"/>
    <w:rsid w:val="009C66E6"/>
    <w:rsid w:val="009C78A9"/>
    <w:rsid w:val="00A03211"/>
    <w:rsid w:val="00A03F70"/>
    <w:rsid w:val="00AB46BB"/>
    <w:rsid w:val="00AC07A5"/>
    <w:rsid w:val="00AF0F38"/>
    <w:rsid w:val="00AF3A05"/>
    <w:rsid w:val="00B043B2"/>
    <w:rsid w:val="00B159F9"/>
    <w:rsid w:val="00B43CC1"/>
    <w:rsid w:val="00B62DEF"/>
    <w:rsid w:val="00B64CB3"/>
    <w:rsid w:val="00B72AE9"/>
    <w:rsid w:val="00B863EC"/>
    <w:rsid w:val="00BD0DB3"/>
    <w:rsid w:val="00BE454E"/>
    <w:rsid w:val="00BF58B7"/>
    <w:rsid w:val="00C044C5"/>
    <w:rsid w:val="00C13812"/>
    <w:rsid w:val="00C44CFC"/>
    <w:rsid w:val="00C74A4F"/>
    <w:rsid w:val="00C77FB2"/>
    <w:rsid w:val="00C91B19"/>
    <w:rsid w:val="00CA1244"/>
    <w:rsid w:val="00CA2316"/>
    <w:rsid w:val="00D11B6A"/>
    <w:rsid w:val="00D32C0A"/>
    <w:rsid w:val="00D43ADB"/>
    <w:rsid w:val="00D4617A"/>
    <w:rsid w:val="00D65781"/>
    <w:rsid w:val="00D84BA6"/>
    <w:rsid w:val="00D8764B"/>
    <w:rsid w:val="00DC7788"/>
    <w:rsid w:val="00DD4236"/>
    <w:rsid w:val="00DD5D5E"/>
    <w:rsid w:val="00DD6D76"/>
    <w:rsid w:val="00DF1CC6"/>
    <w:rsid w:val="00DF67AE"/>
    <w:rsid w:val="00E208E9"/>
    <w:rsid w:val="00E33DF7"/>
    <w:rsid w:val="00E3544B"/>
    <w:rsid w:val="00E77CA6"/>
    <w:rsid w:val="00E82AC6"/>
    <w:rsid w:val="00E95358"/>
    <w:rsid w:val="00ED663A"/>
    <w:rsid w:val="00F71C3C"/>
    <w:rsid w:val="00FA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3DCE"/>
  <w15:docId w15:val="{AC006768-EC80-44A8-96AE-310F3BF1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729"/>
    <w:pPr>
      <w:spacing w:after="0" w:line="240" w:lineRule="auto"/>
      <w:ind w:left="-567" w:firstLine="709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1729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0F1729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F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Light Shading"/>
    <w:basedOn w:val="a1"/>
    <w:uiPriority w:val="60"/>
    <w:rsid w:val="00940CF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8">
    <w:name w:val="c8"/>
    <w:basedOn w:val="a"/>
    <w:rsid w:val="00F71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71C3C"/>
  </w:style>
  <w:style w:type="character" w:styleId="a8">
    <w:name w:val="Emphasis"/>
    <w:basedOn w:val="a0"/>
    <w:uiPriority w:val="20"/>
    <w:qFormat/>
    <w:rsid w:val="00F71C3C"/>
    <w:rPr>
      <w:i/>
      <w:iCs/>
    </w:rPr>
  </w:style>
  <w:style w:type="character" w:customStyle="1" w:styleId="c0">
    <w:name w:val="c0"/>
    <w:basedOn w:val="a0"/>
    <w:rsid w:val="00E77CA6"/>
  </w:style>
  <w:style w:type="character" w:customStyle="1" w:styleId="c30">
    <w:name w:val="c30"/>
    <w:basedOn w:val="a0"/>
    <w:rsid w:val="00E77CA6"/>
  </w:style>
  <w:style w:type="character" w:customStyle="1" w:styleId="c25">
    <w:name w:val="c25"/>
    <w:basedOn w:val="a0"/>
    <w:rsid w:val="00E77CA6"/>
  </w:style>
  <w:style w:type="character" w:customStyle="1" w:styleId="c10">
    <w:name w:val="c10"/>
    <w:basedOn w:val="a0"/>
    <w:rsid w:val="00E77CA6"/>
  </w:style>
  <w:style w:type="character" w:customStyle="1" w:styleId="p">
    <w:name w:val="p"/>
    <w:basedOn w:val="a0"/>
    <w:rsid w:val="00DD5D5E"/>
  </w:style>
  <w:style w:type="paragraph" w:customStyle="1" w:styleId="c3">
    <w:name w:val="c3"/>
    <w:basedOn w:val="a"/>
    <w:rsid w:val="00C13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770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28140-250F-4AB5-A4EE-EEF9816F8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Ольга</cp:lastModifiedBy>
  <cp:revision>2</cp:revision>
  <dcterms:created xsi:type="dcterms:W3CDTF">2025-07-06T10:55:00Z</dcterms:created>
  <dcterms:modified xsi:type="dcterms:W3CDTF">2025-07-06T10:55:00Z</dcterms:modified>
</cp:coreProperties>
</file>